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19FE6" w14:textId="1F17F803" w:rsidR="007F3B07" w:rsidRDefault="007F3B07" w:rsidP="007F3B07">
      <w:pPr>
        <w:spacing w:line="240" w:lineRule="exact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7F3B07" w14:paraId="57723B30" w14:textId="77777777" w:rsidTr="00D47070">
        <w:trPr>
          <w:trHeight w:val="90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B7FEC9B" w14:textId="77777777" w:rsidR="007F3B07" w:rsidRPr="00D110ED" w:rsidRDefault="007F3B07" w:rsidP="00D470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C07D3C" w14:textId="0C26E751" w:rsidR="007F3B07" w:rsidRPr="00D110ED" w:rsidRDefault="009772B6" w:rsidP="00D470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Volby do </w:t>
            </w:r>
            <w:r w:rsidR="002A354D">
              <w:rPr>
                <w:rFonts w:ascii="Arial" w:hAnsi="Arial" w:cs="Arial"/>
                <w:b/>
                <w:sz w:val="20"/>
                <w:szCs w:val="20"/>
              </w:rPr>
              <w:t>zastupitelstev obcí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ve dnech </w:t>
            </w:r>
            <w:r w:rsidR="002A354D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a </w:t>
            </w:r>
            <w:r w:rsidR="002A354D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425EDE">
              <w:rPr>
                <w:rFonts w:ascii="Arial" w:hAnsi="Arial" w:cs="Arial"/>
                <w:b/>
                <w:sz w:val="20"/>
                <w:szCs w:val="20"/>
              </w:rPr>
              <w:t>. října 202</w:t>
            </w:r>
            <w:r w:rsidR="002A354D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14:paraId="43912DE7" w14:textId="60F2A9BF" w:rsidR="007F3B07" w:rsidRPr="00D110ED" w:rsidRDefault="00F45AE9" w:rsidP="00F45AE9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Oznámení o seznamu vytvořených volebních obvodů, stanovení počtu členů Zastupitelstva obce Úmonín volební období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2026 – 2030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a o potřebném počtu podpisů pro podporu kandidatury nezávislých kandidátů a sdružení nezávislých kandidátů</w:t>
            </w:r>
          </w:p>
          <w:p w14:paraId="339ADF38" w14:textId="77777777" w:rsidR="007F3B07" w:rsidRPr="00D110ED" w:rsidRDefault="007F3B07" w:rsidP="00D47070">
            <w:pPr>
              <w:spacing w:line="340" w:lineRule="atLeast"/>
              <w:jc w:val="center"/>
              <w:rPr>
                <w:rFonts w:ascii="Arial" w:hAnsi="Arial" w:cs="Arial"/>
                <w:b/>
                <w:color w:val="F79646"/>
                <w:sz w:val="20"/>
                <w:szCs w:val="20"/>
              </w:rPr>
            </w:pPr>
          </w:p>
        </w:tc>
      </w:tr>
    </w:tbl>
    <w:p w14:paraId="54558417" w14:textId="77777777" w:rsidR="007F3B07" w:rsidRDefault="007F3B07" w:rsidP="007F3B07">
      <w:pPr>
        <w:spacing w:line="340" w:lineRule="exact"/>
        <w:rPr>
          <w:rFonts w:ascii="Arial" w:hAnsi="Arial" w:cs="Arial"/>
          <w:b/>
          <w:color w:val="F79646"/>
          <w:sz w:val="20"/>
          <w:szCs w:val="20"/>
        </w:rPr>
      </w:pPr>
    </w:p>
    <w:p w14:paraId="3436BD1D" w14:textId="5503B957" w:rsidR="009772B6" w:rsidRPr="009772B6" w:rsidRDefault="009772B6" w:rsidP="007F3B07">
      <w:pPr>
        <w:spacing w:line="340" w:lineRule="exact"/>
        <w:rPr>
          <w:rFonts w:ascii="Arial" w:hAnsi="Arial" w:cs="Arial"/>
          <w:b/>
          <w:sz w:val="20"/>
          <w:szCs w:val="20"/>
        </w:rPr>
      </w:pPr>
      <w:r w:rsidRPr="009772B6">
        <w:rPr>
          <w:rFonts w:ascii="Arial" w:hAnsi="Arial" w:cs="Arial"/>
          <w:b/>
          <w:sz w:val="20"/>
          <w:szCs w:val="20"/>
        </w:rPr>
        <w:t>Obecní úřad Úmonín</w:t>
      </w:r>
    </w:p>
    <w:p w14:paraId="5475FF88" w14:textId="1EB9C4A0" w:rsidR="009772B6" w:rsidRPr="009772B6" w:rsidRDefault="009772B6" w:rsidP="007F3B07">
      <w:pPr>
        <w:spacing w:line="340" w:lineRule="exact"/>
        <w:rPr>
          <w:rFonts w:ascii="Arial" w:hAnsi="Arial" w:cs="Arial"/>
          <w:b/>
          <w:sz w:val="20"/>
          <w:szCs w:val="20"/>
        </w:rPr>
      </w:pPr>
      <w:r w:rsidRPr="009772B6">
        <w:rPr>
          <w:rFonts w:ascii="Arial" w:hAnsi="Arial" w:cs="Arial"/>
          <w:b/>
          <w:sz w:val="20"/>
          <w:szCs w:val="20"/>
        </w:rPr>
        <w:t xml:space="preserve">Dne </w:t>
      </w:r>
      <w:r w:rsidR="002A354D">
        <w:rPr>
          <w:rFonts w:ascii="Arial" w:hAnsi="Arial" w:cs="Arial"/>
          <w:b/>
          <w:sz w:val="20"/>
          <w:szCs w:val="20"/>
        </w:rPr>
        <w:t>9. června 2026</w:t>
      </w:r>
    </w:p>
    <w:p w14:paraId="3DA86456" w14:textId="77777777" w:rsidR="009772B6" w:rsidRPr="00D110ED" w:rsidRDefault="009772B6" w:rsidP="007F3B07">
      <w:pPr>
        <w:spacing w:line="340" w:lineRule="exact"/>
        <w:rPr>
          <w:rFonts w:ascii="Arial" w:hAnsi="Arial" w:cs="Arial"/>
          <w:b/>
          <w:color w:val="F79646"/>
          <w:sz w:val="20"/>
          <w:szCs w:val="20"/>
        </w:rPr>
      </w:pPr>
    </w:p>
    <w:p w14:paraId="6FB95685" w14:textId="631EE4E5" w:rsidR="007F3B07" w:rsidRPr="00D110ED" w:rsidRDefault="007F3B07" w:rsidP="007F3B07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V souladu s ustanovením § </w:t>
      </w:r>
      <w:r w:rsidR="001C4012">
        <w:rPr>
          <w:rFonts w:ascii="Arial" w:hAnsi="Arial" w:cs="Arial"/>
          <w:sz w:val="20"/>
          <w:szCs w:val="20"/>
        </w:rPr>
        <w:t>27 odst</w:t>
      </w:r>
      <w:r w:rsidR="002A354D">
        <w:rPr>
          <w:rFonts w:ascii="Arial" w:hAnsi="Arial" w:cs="Arial"/>
          <w:sz w:val="20"/>
          <w:szCs w:val="20"/>
        </w:rPr>
        <w:t xml:space="preserve">. 3 </w:t>
      </w:r>
      <w:r w:rsidRPr="00D110ED">
        <w:rPr>
          <w:rFonts w:ascii="Arial" w:hAnsi="Arial" w:cs="Arial"/>
          <w:sz w:val="20"/>
          <w:szCs w:val="20"/>
        </w:rPr>
        <w:t xml:space="preserve">zákona č. </w:t>
      </w:r>
      <w:r w:rsidR="001C4012">
        <w:rPr>
          <w:rFonts w:ascii="Arial" w:hAnsi="Arial" w:cs="Arial"/>
          <w:sz w:val="20"/>
          <w:szCs w:val="20"/>
        </w:rPr>
        <w:t>491/2001</w:t>
      </w:r>
      <w:r w:rsidRPr="00D110ED">
        <w:rPr>
          <w:rFonts w:ascii="Arial" w:hAnsi="Arial" w:cs="Arial"/>
          <w:sz w:val="20"/>
          <w:szCs w:val="20"/>
        </w:rPr>
        <w:t xml:space="preserve"> Sb., o </w:t>
      </w:r>
      <w:r w:rsidR="009877CD">
        <w:rPr>
          <w:rFonts w:ascii="Arial" w:hAnsi="Arial" w:cs="Arial"/>
          <w:sz w:val="20"/>
          <w:szCs w:val="20"/>
        </w:rPr>
        <w:t xml:space="preserve">volbách do </w:t>
      </w:r>
      <w:r w:rsidR="001C4012">
        <w:rPr>
          <w:rFonts w:ascii="Arial" w:hAnsi="Arial" w:cs="Arial"/>
          <w:sz w:val="20"/>
          <w:szCs w:val="20"/>
        </w:rPr>
        <w:t>zastupitelstev obcí</w:t>
      </w:r>
      <w:r w:rsidR="00F45AE9">
        <w:rPr>
          <w:rFonts w:ascii="Arial" w:hAnsi="Arial" w:cs="Arial"/>
          <w:sz w:val="20"/>
          <w:szCs w:val="20"/>
        </w:rPr>
        <w:t xml:space="preserve"> a o změně některých zákonů, ve znění pozdějších předpisů, oznamujeme následující informace: </w:t>
      </w:r>
    </w:p>
    <w:p w14:paraId="3439294C" w14:textId="77777777" w:rsidR="007F3B07" w:rsidRPr="00D110ED" w:rsidRDefault="007F3B07" w:rsidP="007F3B07">
      <w:pPr>
        <w:spacing w:line="340" w:lineRule="atLeast"/>
        <w:jc w:val="both"/>
        <w:rPr>
          <w:rFonts w:ascii="Arial" w:hAnsi="Arial" w:cs="Arial"/>
          <w:b/>
          <w:sz w:val="20"/>
          <w:szCs w:val="20"/>
        </w:rPr>
      </w:pPr>
    </w:p>
    <w:p w14:paraId="004BF35A" w14:textId="77777777" w:rsidR="00F45AE9" w:rsidRPr="00F45AE9" w:rsidRDefault="00F45AE9" w:rsidP="00F45AE9">
      <w:pPr>
        <w:pStyle w:val="Odstavecseseznamem"/>
        <w:numPr>
          <w:ilvl w:val="0"/>
          <w:numId w:val="1"/>
        </w:numPr>
        <w:spacing w:line="34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Počet volebních okrsků: 4</w:t>
      </w:r>
    </w:p>
    <w:p w14:paraId="2B3B4231" w14:textId="3AB6D66E" w:rsidR="00F45AE9" w:rsidRPr="00F45AE9" w:rsidRDefault="00F45AE9" w:rsidP="00F45AE9">
      <w:pPr>
        <w:pStyle w:val="Odstavecseseznamem"/>
        <w:numPr>
          <w:ilvl w:val="0"/>
          <w:numId w:val="1"/>
        </w:numPr>
        <w:spacing w:line="340" w:lineRule="exact"/>
        <w:jc w:val="both"/>
        <w:rPr>
          <w:rFonts w:ascii="Arial" w:hAnsi="Arial" w:cs="Arial"/>
          <w:b/>
          <w:sz w:val="20"/>
          <w:szCs w:val="20"/>
        </w:rPr>
      </w:pPr>
      <w:r w:rsidRPr="00F45AE9">
        <w:rPr>
          <w:rFonts w:ascii="Arial" w:hAnsi="Arial" w:cs="Arial"/>
          <w:sz w:val="20"/>
          <w:szCs w:val="20"/>
        </w:rPr>
        <w:t xml:space="preserve">Podle § 67 a § 68 zákona č. 128/2000 Sb., o obcích (obecní zřízení), ve znění pozdějších předpisů, Zastupitelstvo obce Úmonín na svém zasedání konaném dne 9. 6. 2026 stanovilo pro volební období </w:t>
      </w:r>
      <w:proofErr w:type="gramStart"/>
      <w:r w:rsidRPr="00F45AE9">
        <w:rPr>
          <w:rFonts w:ascii="Arial" w:hAnsi="Arial" w:cs="Arial"/>
          <w:sz w:val="20"/>
          <w:szCs w:val="20"/>
        </w:rPr>
        <w:t>2026 – 2030</w:t>
      </w:r>
      <w:proofErr w:type="gramEnd"/>
      <w:r w:rsidRPr="00F45AE9">
        <w:rPr>
          <w:rFonts w:ascii="Arial" w:hAnsi="Arial" w:cs="Arial"/>
          <w:sz w:val="20"/>
          <w:szCs w:val="20"/>
        </w:rPr>
        <w:t xml:space="preserve"> počet členů zastupitelstva obce na 9 členů. </w:t>
      </w:r>
    </w:p>
    <w:p w14:paraId="105381C2" w14:textId="4F5887A1" w:rsidR="00F45AE9" w:rsidRPr="00F45AE9" w:rsidRDefault="00F45AE9" w:rsidP="00F45AE9">
      <w:pPr>
        <w:pStyle w:val="Odstavecseseznamem"/>
        <w:numPr>
          <w:ilvl w:val="0"/>
          <w:numId w:val="1"/>
        </w:numPr>
        <w:spacing w:line="34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Potřebný počet podpisů voličů na petici na podporu kandidatury je:</w:t>
      </w:r>
    </w:p>
    <w:p w14:paraId="54082DC0" w14:textId="5986D779" w:rsidR="00F45AE9" w:rsidRPr="00F45AE9" w:rsidRDefault="00F45AE9" w:rsidP="00F45AE9">
      <w:pPr>
        <w:pStyle w:val="Odstavecseseznamem"/>
        <w:numPr>
          <w:ilvl w:val="0"/>
          <w:numId w:val="2"/>
        </w:numPr>
        <w:spacing w:line="340" w:lineRule="exact"/>
        <w:jc w:val="both"/>
        <w:rPr>
          <w:rFonts w:ascii="Arial" w:hAnsi="Arial" w:cs="Arial"/>
          <w:bCs/>
          <w:sz w:val="20"/>
          <w:szCs w:val="20"/>
        </w:rPr>
      </w:pPr>
      <w:r w:rsidRPr="00F45AE9">
        <w:rPr>
          <w:rFonts w:ascii="Arial" w:hAnsi="Arial" w:cs="Arial"/>
          <w:bCs/>
          <w:sz w:val="20"/>
          <w:szCs w:val="20"/>
        </w:rPr>
        <w:t>Pro nezávislého kandidáta</w:t>
      </w:r>
      <w:r w:rsidR="000E2C2C">
        <w:rPr>
          <w:rFonts w:ascii="Arial" w:hAnsi="Arial" w:cs="Arial"/>
          <w:bCs/>
          <w:sz w:val="20"/>
          <w:szCs w:val="20"/>
        </w:rPr>
        <w:t>: 23</w:t>
      </w:r>
    </w:p>
    <w:p w14:paraId="0E5770D5" w14:textId="2CB07850" w:rsidR="00F45AE9" w:rsidRPr="00F45AE9" w:rsidRDefault="00F45AE9" w:rsidP="00F45AE9">
      <w:pPr>
        <w:pStyle w:val="Odstavecseseznamem"/>
        <w:numPr>
          <w:ilvl w:val="0"/>
          <w:numId w:val="2"/>
        </w:numPr>
        <w:spacing w:line="340" w:lineRule="exact"/>
        <w:jc w:val="both"/>
        <w:rPr>
          <w:rFonts w:ascii="Arial" w:hAnsi="Arial" w:cs="Arial"/>
          <w:bCs/>
          <w:sz w:val="20"/>
          <w:szCs w:val="20"/>
        </w:rPr>
      </w:pPr>
      <w:r w:rsidRPr="00F45AE9">
        <w:rPr>
          <w:rFonts w:ascii="Arial" w:hAnsi="Arial" w:cs="Arial"/>
          <w:bCs/>
          <w:sz w:val="20"/>
          <w:szCs w:val="20"/>
        </w:rPr>
        <w:t>Pro sdružení nezávislých kandidátů: 31</w:t>
      </w:r>
    </w:p>
    <w:p w14:paraId="0A86E0F0" w14:textId="77777777" w:rsidR="00F45AE9" w:rsidRPr="00F45AE9" w:rsidRDefault="00F45AE9" w:rsidP="00F45AE9">
      <w:pPr>
        <w:spacing w:line="34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6100836" w14:textId="77777777" w:rsidR="00F45AE9" w:rsidRPr="00F45AE9" w:rsidRDefault="00F45AE9" w:rsidP="00F45AE9">
      <w:pPr>
        <w:spacing w:line="340" w:lineRule="exact"/>
        <w:jc w:val="both"/>
        <w:rPr>
          <w:rFonts w:ascii="Arial" w:hAnsi="Arial" w:cs="Arial"/>
          <w:b/>
          <w:sz w:val="20"/>
          <w:szCs w:val="20"/>
        </w:rPr>
      </w:pPr>
    </w:p>
    <w:p w14:paraId="47C730B0" w14:textId="5F75B02E" w:rsidR="00FD1CEB" w:rsidRPr="00D110ED" w:rsidRDefault="00FD1CEB" w:rsidP="007F3B07">
      <w:pPr>
        <w:spacing w:line="34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Schváleno zastupitelstvem obce dne 9. 6. 2026</w:t>
      </w:r>
    </w:p>
    <w:p w14:paraId="11ED4372" w14:textId="77777777" w:rsidR="00425EDE" w:rsidRDefault="00425EDE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659EF0D8" w14:textId="77777777" w:rsidR="00FD1CEB" w:rsidRDefault="00FD1CEB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65CCE275" w14:textId="77777777" w:rsidR="00FD1CEB" w:rsidRDefault="00FD1CEB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4B4F3520" w14:textId="77777777" w:rsidR="00FD1CEB" w:rsidRDefault="00FD1CEB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08238E84" w14:textId="77777777" w:rsidR="00FD1CEB" w:rsidRDefault="00FD1CEB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5E59B5B8" w14:textId="77777777" w:rsidR="00FD1CEB" w:rsidRDefault="00FD1CEB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4EE9597F" w14:textId="77777777" w:rsidR="00EB3237" w:rsidRPr="00D110ED" w:rsidRDefault="00EB3237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6F78CCA6" w14:textId="77777777" w:rsidR="007F3B07" w:rsidRPr="00D110ED" w:rsidRDefault="007F3B07" w:rsidP="007F3B07">
      <w:pPr>
        <w:spacing w:line="340" w:lineRule="exact"/>
        <w:rPr>
          <w:rFonts w:ascii="Arial" w:hAnsi="Arial" w:cs="Arial"/>
          <w:sz w:val="20"/>
          <w:szCs w:val="20"/>
        </w:rPr>
      </w:pPr>
    </w:p>
    <w:p w14:paraId="08500162" w14:textId="77777777" w:rsidR="007F3B07" w:rsidRPr="00D110ED" w:rsidRDefault="007F3B07" w:rsidP="007F3B07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051B07F" w14:textId="4BC78D88" w:rsidR="007F3B07" w:rsidRPr="00D110ED" w:rsidRDefault="007F3B07" w:rsidP="007F3B07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r w:rsidR="00AB3561">
        <w:rPr>
          <w:rFonts w:ascii="Arial" w:hAnsi="Arial" w:cs="Arial"/>
          <w:sz w:val="20"/>
          <w:szCs w:val="20"/>
        </w:rPr>
        <w:t xml:space="preserve">                 </w:t>
      </w:r>
      <w:r w:rsidRPr="00D110ED">
        <w:rPr>
          <w:rFonts w:ascii="Arial" w:hAnsi="Arial" w:cs="Arial"/>
          <w:sz w:val="20"/>
          <w:szCs w:val="20"/>
        </w:rPr>
        <w:t xml:space="preserve"> </w:t>
      </w:r>
      <w:r w:rsidR="00F45AE9">
        <w:rPr>
          <w:rFonts w:ascii="Arial" w:hAnsi="Arial" w:cs="Arial"/>
          <w:sz w:val="20"/>
          <w:szCs w:val="20"/>
        </w:rPr>
        <w:t xml:space="preserve">  </w:t>
      </w:r>
      <w:r w:rsidRPr="00D110ED">
        <w:rPr>
          <w:rFonts w:ascii="Arial" w:hAnsi="Arial" w:cs="Arial"/>
          <w:sz w:val="20"/>
          <w:szCs w:val="20"/>
        </w:rPr>
        <w:t xml:space="preserve">  </w:t>
      </w:r>
      <w:r w:rsidR="00AB3561">
        <w:rPr>
          <w:rFonts w:ascii="Arial" w:hAnsi="Arial" w:cs="Arial"/>
          <w:sz w:val="20"/>
          <w:szCs w:val="20"/>
        </w:rPr>
        <w:t>Miroslav Filip</w:t>
      </w: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891753" w14:textId="642E1053" w:rsidR="007F3B07" w:rsidRPr="00D110ED" w:rsidRDefault="007F3B07" w:rsidP="00AB356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 w:rsidR="00AB3561">
        <w:rPr>
          <w:rFonts w:ascii="Arial" w:hAnsi="Arial" w:cs="Arial"/>
          <w:sz w:val="20"/>
          <w:szCs w:val="20"/>
        </w:rPr>
        <w:t>starosta obce Úmonín</w:t>
      </w:r>
    </w:p>
    <w:sectPr w:rsidR="007F3B07" w:rsidRPr="00D11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2CEF"/>
    <w:multiLevelType w:val="hybridMultilevel"/>
    <w:tmpl w:val="837E2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22D17"/>
    <w:multiLevelType w:val="hybridMultilevel"/>
    <w:tmpl w:val="303E011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00563543">
    <w:abstractNumId w:val="0"/>
  </w:num>
  <w:num w:numId="2" w16cid:durableId="848328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7"/>
    <w:rsid w:val="000105B4"/>
    <w:rsid w:val="000E2C2C"/>
    <w:rsid w:val="00121553"/>
    <w:rsid w:val="0012198B"/>
    <w:rsid w:val="00177937"/>
    <w:rsid w:val="001C4012"/>
    <w:rsid w:val="00221BE0"/>
    <w:rsid w:val="00271C43"/>
    <w:rsid w:val="002A354D"/>
    <w:rsid w:val="00425EDE"/>
    <w:rsid w:val="007F3B07"/>
    <w:rsid w:val="00877DE4"/>
    <w:rsid w:val="008C285A"/>
    <w:rsid w:val="009528A4"/>
    <w:rsid w:val="009772B6"/>
    <w:rsid w:val="009877CD"/>
    <w:rsid w:val="00AB3561"/>
    <w:rsid w:val="00C37BB9"/>
    <w:rsid w:val="00D0749A"/>
    <w:rsid w:val="00D912DE"/>
    <w:rsid w:val="00E46573"/>
    <w:rsid w:val="00EB3237"/>
    <w:rsid w:val="00F45AE9"/>
    <w:rsid w:val="00FD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5D54"/>
  <w15:chartTrackingRefBased/>
  <w15:docId w15:val="{CB7A751F-F932-4852-8B84-BFCF0BAA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3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5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Městský úřad Umonín</dc:creator>
  <cp:keywords/>
  <dc:description/>
  <cp:lastModifiedBy>Ucetni Umonin</cp:lastModifiedBy>
  <cp:revision>2</cp:revision>
  <cp:lastPrinted>2026-06-16T08:17:00Z</cp:lastPrinted>
  <dcterms:created xsi:type="dcterms:W3CDTF">2026-07-30T10:46:00Z</dcterms:created>
  <dcterms:modified xsi:type="dcterms:W3CDTF">2026-07-30T10:46:00Z</dcterms:modified>
</cp:coreProperties>
</file>